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4B18C" w14:textId="77777777" w:rsidR="00151914" w:rsidRDefault="00151914">
      <w:pPr>
        <w:autoSpaceDE w:val="0"/>
        <w:autoSpaceDN w:val="0"/>
        <w:jc w:val="right"/>
        <w:textAlignment w:val="bottom"/>
        <w:rPr>
          <w:rFonts w:ascii="‚l‚r –¾’©"/>
        </w:rPr>
      </w:pPr>
    </w:p>
    <w:p w14:paraId="6D9C18C8" w14:textId="77777777" w:rsidR="00151914" w:rsidRPr="00BD65DF" w:rsidRDefault="001C4552" w:rsidP="001C4552">
      <w:pPr>
        <w:wordWrap w:val="0"/>
        <w:autoSpaceDE w:val="0"/>
        <w:autoSpaceDN w:val="0"/>
        <w:jc w:val="right"/>
        <w:textAlignment w:val="bottom"/>
        <w:rPr>
          <w:rFonts w:ascii="‚l‚r –¾’©"/>
          <w:u w:val="single"/>
        </w:rPr>
      </w:pPr>
      <w:r>
        <w:rPr>
          <w:rFonts w:hint="eastAsia"/>
          <w:u w:val="single"/>
        </w:rPr>
        <w:t xml:space="preserve">提出日 </w:t>
      </w:r>
      <w:r w:rsidR="00D67432">
        <w:rPr>
          <w:rFonts w:hint="eastAsia"/>
          <w:u w:val="single"/>
        </w:rPr>
        <w:t xml:space="preserve">202　　</w:t>
      </w:r>
      <w:r w:rsidR="0033239C">
        <w:rPr>
          <w:rFonts w:hint="eastAsia"/>
          <w:u w:val="single"/>
        </w:rPr>
        <w:t>年</w:t>
      </w:r>
      <w:r w:rsidR="00151914" w:rsidRPr="004E6BE1">
        <w:rPr>
          <w:rFonts w:hint="eastAsia"/>
          <w:u w:val="single"/>
        </w:rPr>
        <w:t xml:space="preserve">　</w:t>
      </w:r>
      <w:r w:rsidR="00D67432">
        <w:rPr>
          <w:rFonts w:hint="eastAsia"/>
          <w:u w:val="single"/>
        </w:rPr>
        <w:t xml:space="preserve">　</w:t>
      </w:r>
      <w:r w:rsidR="00D31048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</w:t>
      </w:r>
      <w:r w:rsidR="00151914" w:rsidRPr="00BD65DF">
        <w:rPr>
          <w:rFonts w:hint="eastAsia"/>
          <w:u w:val="single"/>
        </w:rPr>
        <w:t>日</w:t>
      </w:r>
    </w:p>
    <w:p w14:paraId="186F9117" w14:textId="77777777" w:rsidR="00151914" w:rsidRDefault="00151914">
      <w:pPr>
        <w:autoSpaceDE w:val="0"/>
        <w:autoSpaceDN w:val="0"/>
        <w:jc w:val="left"/>
        <w:textAlignment w:val="bottom"/>
        <w:rPr>
          <w:rFonts w:ascii="‚l‚r –¾’©"/>
        </w:rPr>
      </w:pPr>
      <w:r>
        <w:rPr>
          <w:rFonts w:hint="eastAsia"/>
        </w:rPr>
        <w:t>現代政治経済研究所</w:t>
      </w:r>
    </w:p>
    <w:p w14:paraId="0B1DF082" w14:textId="77777777" w:rsidR="00151914" w:rsidRDefault="00151914">
      <w:pPr>
        <w:autoSpaceDE w:val="0"/>
        <w:autoSpaceDN w:val="0"/>
        <w:jc w:val="left"/>
        <w:textAlignment w:val="bottom"/>
        <w:rPr>
          <w:rFonts w:ascii="‚l‚r –¾’©"/>
        </w:rPr>
      </w:pPr>
      <w:r>
        <w:rPr>
          <w:rFonts w:hint="eastAsia"/>
        </w:rPr>
        <w:t xml:space="preserve">　所</w:t>
      </w:r>
      <w:r>
        <w:rPr>
          <w:rFonts w:ascii="‚l‚r –¾’©"/>
        </w:rPr>
        <w:t xml:space="preserve"> </w:t>
      </w:r>
      <w:r>
        <w:rPr>
          <w:rFonts w:hint="eastAsia"/>
        </w:rPr>
        <w:t xml:space="preserve">長　</w:t>
      </w:r>
      <w:r w:rsidR="0033239C">
        <w:rPr>
          <w:rFonts w:hint="eastAsia"/>
        </w:rPr>
        <w:t xml:space="preserve">　　　</w:t>
      </w:r>
      <w:r>
        <w:rPr>
          <w:rFonts w:hint="eastAsia"/>
        </w:rPr>
        <w:t xml:space="preserve">　殿</w:t>
      </w:r>
      <w:r>
        <w:rPr>
          <w:rFonts w:ascii="‚l‚r –¾’©"/>
        </w:rPr>
        <w:t xml:space="preserve"> </w:t>
      </w:r>
    </w:p>
    <w:p w14:paraId="16A053D7" w14:textId="77777777" w:rsidR="00151914" w:rsidRDefault="00151914">
      <w:pPr>
        <w:autoSpaceDE w:val="0"/>
        <w:autoSpaceDN w:val="0"/>
        <w:jc w:val="left"/>
        <w:textAlignment w:val="bottom"/>
        <w:rPr>
          <w:rFonts w:ascii="‚l‚r –¾’©"/>
        </w:rPr>
      </w:pPr>
    </w:p>
    <w:p w14:paraId="1FBD23D1" w14:textId="34470708" w:rsidR="00151914" w:rsidRDefault="00D67432">
      <w:pPr>
        <w:autoSpaceDE w:val="0"/>
        <w:autoSpaceDN w:val="0"/>
        <w:jc w:val="center"/>
        <w:textAlignment w:val="bottom"/>
        <w:rPr>
          <w:rFonts w:ascii="‚l‚r –¾’©"/>
          <w:u w:val="single"/>
        </w:rPr>
      </w:pPr>
      <w:r>
        <w:rPr>
          <w:rFonts w:ascii="ＭＳ ゴシック" w:eastAsia="ＭＳ ゴシック" w:hint="eastAsia"/>
          <w:b/>
          <w:sz w:val="28"/>
        </w:rPr>
        <w:t>２０２</w:t>
      </w:r>
      <w:r w:rsidR="009B1CEA">
        <w:rPr>
          <w:rFonts w:ascii="ＭＳ ゴシック" w:eastAsia="ＭＳ ゴシック" w:hint="eastAsia"/>
          <w:b/>
          <w:sz w:val="28"/>
        </w:rPr>
        <w:t>２</w:t>
      </w:r>
      <w:r w:rsidR="00BD65DF">
        <w:rPr>
          <w:rFonts w:ascii="ＭＳ ゴシック" w:eastAsia="ＭＳ ゴシック" w:hint="eastAsia"/>
          <w:b/>
          <w:sz w:val="28"/>
        </w:rPr>
        <w:t xml:space="preserve">年度　</w:t>
      </w:r>
      <w:r w:rsidR="002A3B60">
        <w:rPr>
          <w:rFonts w:ascii="ＭＳ ゴシック" w:eastAsia="ＭＳ ゴシック" w:hint="eastAsia"/>
          <w:b/>
          <w:sz w:val="28"/>
        </w:rPr>
        <w:t>ワークショップ（</w:t>
      </w:r>
      <w:r w:rsidR="00316D05">
        <w:rPr>
          <w:rFonts w:ascii="ＭＳ ゴシック" w:eastAsia="ＭＳ ゴシック" w:hint="eastAsia"/>
          <w:b/>
          <w:sz w:val="28"/>
        </w:rPr>
        <w:t>新規・継続）</w:t>
      </w:r>
      <w:r w:rsidR="001C4552">
        <w:rPr>
          <w:rFonts w:ascii="ＭＳ ゴシック" w:eastAsia="ＭＳ ゴシック" w:hint="eastAsia"/>
          <w:b/>
          <w:sz w:val="28"/>
        </w:rPr>
        <w:t xml:space="preserve">設 置 </w:t>
      </w:r>
      <w:r w:rsidR="00151914">
        <w:rPr>
          <w:rFonts w:ascii="ＭＳ ゴシック" w:eastAsia="ＭＳ ゴシック" w:hint="eastAsia"/>
          <w:b/>
          <w:sz w:val="28"/>
        </w:rPr>
        <w:t>申 請 書</w:t>
      </w:r>
    </w:p>
    <w:p w14:paraId="3613D20F" w14:textId="77777777" w:rsidR="00151914" w:rsidRPr="00316D05" w:rsidRDefault="00D67432">
      <w:pPr>
        <w:autoSpaceDE w:val="0"/>
        <w:autoSpaceDN w:val="0"/>
        <w:jc w:val="left"/>
        <w:textAlignment w:val="bottom"/>
        <w:rPr>
          <w:rFonts w:ascii="‚l‚r –¾’©"/>
        </w:rPr>
      </w:pPr>
      <w:r>
        <w:rPr>
          <w:rFonts w:ascii="‚l‚r –¾’©" w:hint="eastAsia"/>
        </w:rPr>
        <w:t xml:space="preserve">　　　　　　　　　　　　　　　　　　　　　　　　　　　　　↑どちらかご選択ください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9"/>
        <w:gridCol w:w="8443"/>
      </w:tblGrid>
      <w:tr w:rsidR="00BD65DF" w14:paraId="25CBEC37" w14:textId="77777777" w:rsidTr="00316D05">
        <w:trPr>
          <w:trHeight w:val="381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E47B7" w14:textId="77777777" w:rsidR="00BD65DF" w:rsidRPr="00BD65DF" w:rsidRDefault="00CE481B" w:rsidP="00CE481B">
            <w:pPr>
              <w:autoSpaceDE w:val="0"/>
              <w:autoSpaceDN w:val="0"/>
              <w:ind w:firstLineChars="50" w:firstLine="105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申請者氏名</w:t>
            </w:r>
          </w:p>
        </w:tc>
        <w:tc>
          <w:tcPr>
            <w:tcW w:w="8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20F25" w14:textId="77777777" w:rsidR="00316D05" w:rsidRPr="00BD65DF" w:rsidRDefault="00316D05" w:rsidP="00BD65DF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316D05" w14:paraId="17BA6C25" w14:textId="77777777" w:rsidTr="00316D05">
        <w:trPr>
          <w:trHeight w:val="1032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1B181" w14:textId="77777777" w:rsidR="00316D05" w:rsidRDefault="00316D05" w:rsidP="005967A0">
            <w:pPr>
              <w:autoSpaceDE w:val="0"/>
              <w:autoSpaceDN w:val="0"/>
              <w:ind w:firstLineChars="50" w:firstLine="105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2A3B60">
              <w:rPr>
                <w:rFonts w:ascii="ＭＳ ゴシック" w:eastAsia="ＭＳ ゴシック" w:hAnsi="ＭＳ ゴシック" w:hint="eastAsia"/>
                <w:fitText w:val="1050" w:id="2081703680"/>
              </w:rPr>
              <w:t>代表者</w:t>
            </w:r>
            <w:r w:rsidR="00CE481B" w:rsidRPr="002A3B60">
              <w:rPr>
                <w:rFonts w:ascii="ＭＳ ゴシック" w:eastAsia="ＭＳ ゴシック" w:hAnsi="ＭＳ ゴシック" w:hint="eastAsia"/>
                <w:fitText w:val="1050" w:id="2081703680"/>
              </w:rPr>
              <w:t>氏名</w:t>
            </w:r>
          </w:p>
        </w:tc>
        <w:tc>
          <w:tcPr>
            <w:tcW w:w="8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36C31" w14:textId="77777777" w:rsidR="00316D05" w:rsidRDefault="00316D05" w:rsidP="00BD65DF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1（申請者）: </w:t>
            </w:r>
          </w:p>
          <w:p w14:paraId="530A74D5" w14:textId="77777777" w:rsidR="00316D05" w:rsidRDefault="00316D05" w:rsidP="00BD65DF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　　　　　:</w:t>
            </w:r>
          </w:p>
          <w:p w14:paraId="5330F1D5" w14:textId="77777777" w:rsidR="00316D05" w:rsidRDefault="00316D05" w:rsidP="00BD65DF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　　　　　:</w:t>
            </w:r>
          </w:p>
        </w:tc>
      </w:tr>
      <w:tr w:rsidR="00BD65DF" w14:paraId="3658FCDA" w14:textId="77777777" w:rsidTr="00316D05">
        <w:trPr>
          <w:trHeight w:val="529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39344" w14:textId="77777777" w:rsidR="00BD65DF" w:rsidRPr="00466FFE" w:rsidRDefault="00CE481B" w:rsidP="00CE481B">
            <w:pPr>
              <w:autoSpaceDE w:val="0"/>
              <w:autoSpaceDN w:val="0"/>
              <w:ind w:firstLineChars="50" w:firstLine="105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　S</w:t>
            </w:r>
            <w:r w:rsidR="00BD65DF" w:rsidRPr="00BD65DF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  <w:tc>
          <w:tcPr>
            <w:tcW w:w="8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104" w14:textId="77777777" w:rsidR="00BD65DF" w:rsidRDefault="00BF5212" w:rsidP="00316D05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　　　　　　</w:t>
            </w:r>
          </w:p>
        </w:tc>
      </w:tr>
      <w:tr w:rsidR="00151914" w14:paraId="3ADD34AA" w14:textId="77777777" w:rsidTr="00316D05">
        <w:tc>
          <w:tcPr>
            <w:tcW w:w="14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E90C18" w14:textId="77777777" w:rsidR="00151914" w:rsidRPr="00BD65DF" w:rsidRDefault="00316D05" w:rsidP="00316D05">
            <w:pPr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開催日</w:t>
            </w:r>
          </w:p>
        </w:tc>
        <w:tc>
          <w:tcPr>
            <w:tcW w:w="84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81ABF1" w14:textId="77777777" w:rsidR="00316D05" w:rsidRDefault="00316D05" w:rsidP="00316D05">
            <w:pPr>
              <w:pStyle w:val="af0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毎</w:t>
            </w:r>
            <w:r w:rsidR="00785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週：　　　　　　曜日　　　限　</w:t>
            </w:r>
          </w:p>
          <w:p w14:paraId="12AE115F" w14:textId="77777777" w:rsidR="00151914" w:rsidRDefault="00316D05" w:rsidP="00316D05">
            <w:pPr>
              <w:pStyle w:val="af0"/>
              <w:numPr>
                <w:ilvl w:val="0"/>
                <w:numId w:val="22"/>
              </w:numPr>
              <w:ind w:leftChars="0"/>
            </w:pPr>
            <w:r>
              <w:rPr>
                <w:rFonts w:hint="eastAsia"/>
              </w:rPr>
              <w:t>毎　月：　第　　　　曜日　　　限</w:t>
            </w:r>
          </w:p>
        </w:tc>
      </w:tr>
      <w:tr w:rsidR="00151914" w14:paraId="562E4D40" w14:textId="77777777" w:rsidTr="00CE481B">
        <w:trPr>
          <w:trHeight w:val="4265"/>
        </w:trPr>
        <w:tc>
          <w:tcPr>
            <w:tcW w:w="989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3A3EB7" w14:textId="77777777" w:rsidR="00151914" w:rsidRPr="00466FFE" w:rsidRDefault="00151914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‚l‚r –¾’©"/>
              </w:rPr>
              <w:t xml:space="preserve"> </w:t>
            </w:r>
            <w:r w:rsidR="00CE481B">
              <w:rPr>
                <w:rFonts w:ascii="ＭＳ ゴシック" w:eastAsia="ＭＳ ゴシック" w:hAnsi="ＭＳ ゴシック" w:hint="eastAsia"/>
              </w:rPr>
              <w:t>（１</w:t>
            </w:r>
            <w:r w:rsidR="00CE481B" w:rsidRPr="00466FFE">
              <w:rPr>
                <w:rFonts w:ascii="ＭＳ ゴシック" w:eastAsia="ＭＳ ゴシック" w:hAnsi="ＭＳ ゴシック" w:hint="eastAsia"/>
              </w:rPr>
              <w:t>）</w:t>
            </w:r>
            <w:r w:rsidR="00CE481B">
              <w:rPr>
                <w:rFonts w:ascii="ＭＳ ゴシック" w:eastAsia="ＭＳ ゴシック" w:hAnsi="ＭＳ ゴシック" w:hint="eastAsia"/>
              </w:rPr>
              <w:t>WS設置概要</w:t>
            </w:r>
          </w:p>
          <w:p w14:paraId="7C84CDF7" w14:textId="77777777" w:rsidR="00A129A0" w:rsidRPr="0033239C" w:rsidRDefault="00CE481B" w:rsidP="0033239C">
            <w:pPr>
              <w:numPr>
                <w:ilvl w:val="0"/>
                <w:numId w:val="21"/>
              </w:num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目的・内容</w:t>
            </w:r>
            <w:r w:rsidR="0033239C" w:rsidRPr="00400CFD">
              <w:rPr>
                <w:rFonts w:ascii="ＭＳ ゴシック" w:eastAsia="ＭＳ ゴシック" w:hAnsi="ＭＳ ゴシック" w:hint="eastAsia"/>
                <w:b/>
              </w:rPr>
              <w:t>（概要）</w:t>
            </w:r>
          </w:p>
          <w:p w14:paraId="0DDE749E" w14:textId="77777777" w:rsidR="0033239C" w:rsidRDefault="0033239C" w:rsidP="0033239C">
            <w:pPr>
              <w:autoSpaceDE w:val="0"/>
              <w:autoSpaceDN w:val="0"/>
              <w:ind w:left="42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  <w:p w14:paraId="2A2C9CDA" w14:textId="77777777" w:rsidR="0033239C" w:rsidRDefault="0033239C" w:rsidP="0033239C">
            <w:pPr>
              <w:autoSpaceDE w:val="0"/>
              <w:autoSpaceDN w:val="0"/>
              <w:ind w:left="42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  <w:p w14:paraId="0C8A2DAB" w14:textId="77777777" w:rsidR="0033239C" w:rsidRDefault="0033239C" w:rsidP="0033239C">
            <w:pPr>
              <w:autoSpaceDE w:val="0"/>
              <w:autoSpaceDN w:val="0"/>
              <w:ind w:left="42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  <w:p w14:paraId="2C069DC3" w14:textId="77777777" w:rsidR="0033239C" w:rsidRDefault="0033239C" w:rsidP="0033239C">
            <w:pPr>
              <w:autoSpaceDE w:val="0"/>
              <w:autoSpaceDN w:val="0"/>
              <w:ind w:left="42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  <w:p w14:paraId="14DF14DD" w14:textId="77777777" w:rsidR="0033239C" w:rsidRPr="0033239C" w:rsidRDefault="0033239C" w:rsidP="00CE481B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  <w:p w14:paraId="4D301FA7" w14:textId="77777777" w:rsidR="00D31048" w:rsidRDefault="00AD7A78" w:rsidP="0033239C">
            <w:pPr>
              <w:numPr>
                <w:ilvl w:val="0"/>
                <w:numId w:val="21"/>
              </w:num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申請WSを現政研ワークショップとして実施する</w:t>
            </w:r>
            <w:r w:rsidR="00BF5212">
              <w:rPr>
                <w:rFonts w:ascii="ＭＳ ゴシック" w:eastAsia="ＭＳ ゴシック" w:hAnsi="ＭＳ ゴシック" w:hint="eastAsia"/>
              </w:rPr>
              <w:t>メリット</w:t>
            </w:r>
            <w:r w:rsidR="00FA52CF">
              <w:rPr>
                <w:rFonts w:ascii="ＭＳ ゴシック" w:eastAsia="ＭＳ ゴシック" w:hAnsi="ＭＳ ゴシック" w:hint="eastAsia"/>
              </w:rPr>
              <w:t>について</w:t>
            </w:r>
            <w:r>
              <w:rPr>
                <w:rFonts w:ascii="ＭＳ ゴシック" w:eastAsia="ＭＳ ゴシック" w:hAnsi="ＭＳ ゴシック" w:hint="eastAsia"/>
              </w:rPr>
              <w:t>簡潔に記述してください。</w:t>
            </w:r>
          </w:p>
          <w:p w14:paraId="4A3B1A71" w14:textId="77777777" w:rsidR="0033239C" w:rsidRDefault="0033239C" w:rsidP="0033239C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  <w:p w14:paraId="5872338C" w14:textId="77777777" w:rsidR="0033239C" w:rsidRDefault="0033239C" w:rsidP="0033239C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  <w:p w14:paraId="30305B2D" w14:textId="77777777" w:rsidR="0033239C" w:rsidRDefault="0033239C" w:rsidP="0033239C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  <w:p w14:paraId="4A26949B" w14:textId="77777777" w:rsidR="0033239C" w:rsidRDefault="0033239C" w:rsidP="0033239C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  <w:p w14:paraId="451FCE2F" w14:textId="77777777" w:rsidR="0033239C" w:rsidRDefault="0033239C" w:rsidP="0033239C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  <w:p w14:paraId="7035ACAD" w14:textId="77777777" w:rsidR="0033239C" w:rsidRPr="0033239C" w:rsidRDefault="0033239C" w:rsidP="0033239C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DE70BF" w14:paraId="02084781" w14:textId="77777777" w:rsidTr="00683C4A">
        <w:trPr>
          <w:trHeight w:val="1657"/>
        </w:trPr>
        <w:tc>
          <w:tcPr>
            <w:tcW w:w="989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9567960" w14:textId="77777777" w:rsidR="00DE70BF" w:rsidRPr="00466FFE" w:rsidRDefault="00DE70BF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 w:rsidRPr="00466FFE">
              <w:rPr>
                <w:rFonts w:ascii="ＭＳ ゴシック" w:eastAsia="ＭＳ ゴシック" w:hAnsi="ＭＳ ゴシック" w:hint="eastAsia"/>
              </w:rPr>
              <w:t>（２）</w:t>
            </w:r>
            <w:r w:rsidR="00CE481B">
              <w:rPr>
                <w:rFonts w:ascii="ＭＳ ゴシック" w:eastAsia="ＭＳ ゴシック" w:hAnsi="ＭＳ ゴシック" w:hint="eastAsia"/>
              </w:rPr>
              <w:t xml:space="preserve">WS実施計画　</w:t>
            </w:r>
          </w:p>
          <w:p w14:paraId="157B2BA6" w14:textId="77777777" w:rsidR="00DE70BF" w:rsidRDefault="00DE70BF" w:rsidP="00DE70BF">
            <w:pPr>
              <w:autoSpaceDE w:val="0"/>
              <w:autoSpaceDN w:val="0"/>
              <w:jc w:val="left"/>
              <w:textAlignment w:val="bottom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  <w:p w14:paraId="314635A1" w14:textId="77777777" w:rsidR="00DE70BF" w:rsidRDefault="00DE70BF" w:rsidP="00466FFE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  <w:p w14:paraId="6D842F69" w14:textId="77777777" w:rsidR="00CE481B" w:rsidRDefault="00CE481B" w:rsidP="00466FFE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  <w:p w14:paraId="031BCBC1" w14:textId="77777777" w:rsidR="00CE481B" w:rsidRDefault="00CE481B" w:rsidP="00466FFE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  <w:p w14:paraId="5C646149" w14:textId="77777777" w:rsidR="00CE481B" w:rsidRPr="00466FFE" w:rsidRDefault="00CE481B" w:rsidP="00466FFE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</w:p>
          <w:p w14:paraId="11F513E1" w14:textId="77777777" w:rsidR="00DE70BF" w:rsidRDefault="00DE70BF" w:rsidP="00A129A0">
            <w:pPr>
              <w:autoSpaceDE w:val="0"/>
              <w:autoSpaceDN w:val="0"/>
              <w:jc w:val="left"/>
              <w:textAlignment w:val="bottom"/>
              <w:rPr>
                <w:rFonts w:ascii="‚l‚r –¾’©"/>
              </w:rPr>
            </w:pPr>
          </w:p>
        </w:tc>
      </w:tr>
      <w:tr w:rsidR="00672AFA" w14:paraId="63C38EB1" w14:textId="77777777" w:rsidTr="001C4552">
        <w:trPr>
          <w:trHeight w:val="2535"/>
        </w:trPr>
        <w:tc>
          <w:tcPr>
            <w:tcW w:w="989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BCC26" w14:textId="77777777" w:rsidR="00672AFA" w:rsidRPr="00466FFE" w:rsidRDefault="00CE481B" w:rsidP="00CE481B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</w:t>
            </w:r>
            <w:r w:rsidR="00672AFA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WS支援費（年額15万円）の支出計画</w:t>
            </w:r>
          </w:p>
        </w:tc>
      </w:tr>
    </w:tbl>
    <w:p w14:paraId="604618AE" w14:textId="77777777" w:rsidR="00672AFA" w:rsidRDefault="00672AFA" w:rsidP="00672AFA">
      <w:pPr>
        <w:autoSpaceDE w:val="0"/>
        <w:autoSpaceDN w:val="0"/>
        <w:ind w:right="840"/>
        <w:textAlignment w:val="bottom"/>
      </w:pPr>
    </w:p>
    <w:sectPr w:rsidR="00672AFA" w:rsidSect="00416C80">
      <w:footnotePr>
        <w:numFmt w:val="lowerRoman"/>
      </w:footnotePr>
      <w:endnotePr>
        <w:numFmt w:val="decimal"/>
      </w:endnotePr>
      <w:pgSz w:w="11907" w:h="16840" w:code="9"/>
      <w:pgMar w:top="284" w:right="567" w:bottom="567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0FCBE" w14:textId="77777777" w:rsidR="00DA6D9F" w:rsidRDefault="00DA6D9F" w:rsidP="00E64ACE">
      <w:pPr>
        <w:spacing w:line="240" w:lineRule="auto"/>
      </w:pPr>
      <w:r>
        <w:separator/>
      </w:r>
    </w:p>
  </w:endnote>
  <w:endnote w:type="continuationSeparator" w:id="0">
    <w:p w14:paraId="36BDF438" w14:textId="77777777" w:rsidR="00DA6D9F" w:rsidRDefault="00DA6D9F" w:rsidP="00E64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F9D6" w14:textId="77777777" w:rsidR="00DA6D9F" w:rsidRDefault="00DA6D9F" w:rsidP="00E64ACE">
      <w:pPr>
        <w:spacing w:line="240" w:lineRule="auto"/>
      </w:pPr>
      <w:r>
        <w:separator/>
      </w:r>
    </w:p>
  </w:footnote>
  <w:footnote w:type="continuationSeparator" w:id="0">
    <w:p w14:paraId="3624E071" w14:textId="77777777" w:rsidR="00DA6D9F" w:rsidRDefault="00DA6D9F" w:rsidP="00E64A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4ECE"/>
    <w:multiLevelType w:val="hybridMultilevel"/>
    <w:tmpl w:val="7B50510A"/>
    <w:lvl w:ilvl="0" w:tplc="D3609C4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115958"/>
    <w:multiLevelType w:val="singleLevel"/>
    <w:tmpl w:val="83F6F802"/>
    <w:lvl w:ilvl="0">
      <w:start w:val="2"/>
      <w:numFmt w:val="decimalFullWidth"/>
      <w:lvlText w:val="%1）"/>
      <w:lvlJc w:val="left"/>
      <w:pPr>
        <w:tabs>
          <w:tab w:val="num" w:pos="1155"/>
        </w:tabs>
        <w:ind w:left="1155" w:hanging="630"/>
      </w:pPr>
      <w:rPr>
        <w:rFonts w:hint="eastAsia"/>
      </w:rPr>
    </w:lvl>
  </w:abstractNum>
  <w:abstractNum w:abstractNumId="2" w15:restartNumberingAfterBreak="0">
    <w:nsid w:val="10803EA2"/>
    <w:multiLevelType w:val="singleLevel"/>
    <w:tmpl w:val="3D72B964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3" w15:restartNumberingAfterBreak="0">
    <w:nsid w:val="10BE0BE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4495C0C"/>
    <w:multiLevelType w:val="singleLevel"/>
    <w:tmpl w:val="E4CCEA0A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5" w15:restartNumberingAfterBreak="0">
    <w:nsid w:val="28656B5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317762D6"/>
    <w:multiLevelType w:val="singleLevel"/>
    <w:tmpl w:val="E5348260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7" w15:restartNumberingAfterBreak="0">
    <w:nsid w:val="33382DA8"/>
    <w:multiLevelType w:val="singleLevel"/>
    <w:tmpl w:val="6B7273CC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8" w15:restartNumberingAfterBreak="0">
    <w:nsid w:val="348D33CE"/>
    <w:multiLevelType w:val="hybridMultilevel"/>
    <w:tmpl w:val="7408C0F2"/>
    <w:lvl w:ilvl="0" w:tplc="7DCC6E4A">
      <w:start w:val="1"/>
      <w:numFmt w:val="decimalFullWidth"/>
      <w:lvlText w:val="（%1）"/>
      <w:lvlJc w:val="left"/>
      <w:pPr>
        <w:ind w:left="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9" w15:restartNumberingAfterBreak="0">
    <w:nsid w:val="35C75864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37197473"/>
    <w:multiLevelType w:val="singleLevel"/>
    <w:tmpl w:val="AEEE79B4"/>
    <w:lvl w:ilvl="0">
      <w:start w:val="2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1" w15:restartNumberingAfterBreak="0">
    <w:nsid w:val="39D13350"/>
    <w:multiLevelType w:val="singleLevel"/>
    <w:tmpl w:val="AEEE79B4"/>
    <w:lvl w:ilvl="0">
      <w:start w:val="2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46E75733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3" w15:restartNumberingAfterBreak="0">
    <w:nsid w:val="4C7C6ABD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4" w15:restartNumberingAfterBreak="0">
    <w:nsid w:val="603A66A2"/>
    <w:multiLevelType w:val="singleLevel"/>
    <w:tmpl w:val="27A429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618E5B1E"/>
    <w:multiLevelType w:val="singleLevel"/>
    <w:tmpl w:val="95882A7C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6" w15:restartNumberingAfterBreak="0">
    <w:nsid w:val="61B0757C"/>
    <w:multiLevelType w:val="singleLevel"/>
    <w:tmpl w:val="AEEE79B4"/>
    <w:lvl w:ilvl="0">
      <w:start w:val="2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7" w15:restartNumberingAfterBreak="0">
    <w:nsid w:val="671D01A2"/>
    <w:multiLevelType w:val="singleLevel"/>
    <w:tmpl w:val="88ACC394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8" w15:restartNumberingAfterBreak="0">
    <w:nsid w:val="6B0151DB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77815948"/>
    <w:multiLevelType w:val="hybridMultilevel"/>
    <w:tmpl w:val="A5AC3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652F5D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1" w15:restartNumberingAfterBreak="0">
    <w:nsid w:val="7FDC77BE"/>
    <w:multiLevelType w:val="singleLevel"/>
    <w:tmpl w:val="F668A05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20"/>
  </w:num>
  <w:num w:numId="9">
    <w:abstractNumId w:val="9"/>
  </w:num>
  <w:num w:numId="10">
    <w:abstractNumId w:val="17"/>
  </w:num>
  <w:num w:numId="11">
    <w:abstractNumId w:val="14"/>
  </w:num>
  <w:num w:numId="12">
    <w:abstractNumId w:val="7"/>
  </w:num>
  <w:num w:numId="13">
    <w:abstractNumId w:val="16"/>
  </w:num>
  <w:num w:numId="14">
    <w:abstractNumId w:val="11"/>
  </w:num>
  <w:num w:numId="15">
    <w:abstractNumId w:val="10"/>
  </w:num>
  <w:num w:numId="16">
    <w:abstractNumId w:val="6"/>
  </w:num>
  <w:num w:numId="17">
    <w:abstractNumId w:val="2"/>
  </w:num>
  <w:num w:numId="18">
    <w:abstractNumId w:val="15"/>
  </w:num>
  <w:num w:numId="19">
    <w:abstractNumId w:val="4"/>
  </w:num>
  <w:num w:numId="20">
    <w:abstractNumId w:val="8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B5E"/>
    <w:rsid w:val="000475D2"/>
    <w:rsid w:val="000A38DE"/>
    <w:rsid w:val="000C54C7"/>
    <w:rsid w:val="000D6077"/>
    <w:rsid w:val="000E3DF7"/>
    <w:rsid w:val="00141809"/>
    <w:rsid w:val="00151914"/>
    <w:rsid w:val="00175B65"/>
    <w:rsid w:val="001C1222"/>
    <w:rsid w:val="001C197E"/>
    <w:rsid w:val="001C4552"/>
    <w:rsid w:val="001D4D15"/>
    <w:rsid w:val="001E6FFD"/>
    <w:rsid w:val="001F2811"/>
    <w:rsid w:val="00214D9C"/>
    <w:rsid w:val="00282657"/>
    <w:rsid w:val="002922D2"/>
    <w:rsid w:val="002A3B60"/>
    <w:rsid w:val="002D49AB"/>
    <w:rsid w:val="0030162E"/>
    <w:rsid w:val="00316D05"/>
    <w:rsid w:val="0033239C"/>
    <w:rsid w:val="00351390"/>
    <w:rsid w:val="00352B04"/>
    <w:rsid w:val="003863BB"/>
    <w:rsid w:val="0039162A"/>
    <w:rsid w:val="003A6BEC"/>
    <w:rsid w:val="003A6C11"/>
    <w:rsid w:val="003C50DF"/>
    <w:rsid w:val="00410C42"/>
    <w:rsid w:val="00416C80"/>
    <w:rsid w:val="00455EAC"/>
    <w:rsid w:val="00466FFE"/>
    <w:rsid w:val="004C08D5"/>
    <w:rsid w:val="004E6BE1"/>
    <w:rsid w:val="00542921"/>
    <w:rsid w:val="00543691"/>
    <w:rsid w:val="005622E9"/>
    <w:rsid w:val="0059325F"/>
    <w:rsid w:val="00595B1E"/>
    <w:rsid w:val="005B39C9"/>
    <w:rsid w:val="005D7DFA"/>
    <w:rsid w:val="0060204B"/>
    <w:rsid w:val="00612C99"/>
    <w:rsid w:val="006151FC"/>
    <w:rsid w:val="00665857"/>
    <w:rsid w:val="00672AFA"/>
    <w:rsid w:val="006C5676"/>
    <w:rsid w:val="006C601C"/>
    <w:rsid w:val="007359B6"/>
    <w:rsid w:val="00766147"/>
    <w:rsid w:val="0077129B"/>
    <w:rsid w:val="007851C2"/>
    <w:rsid w:val="007901C6"/>
    <w:rsid w:val="00792388"/>
    <w:rsid w:val="007B2433"/>
    <w:rsid w:val="007C7E38"/>
    <w:rsid w:val="007D38F9"/>
    <w:rsid w:val="00801E4C"/>
    <w:rsid w:val="00815B68"/>
    <w:rsid w:val="008A7300"/>
    <w:rsid w:val="008A7F7B"/>
    <w:rsid w:val="008C0B5E"/>
    <w:rsid w:val="008D5702"/>
    <w:rsid w:val="008E5AD6"/>
    <w:rsid w:val="00906FB2"/>
    <w:rsid w:val="00914B43"/>
    <w:rsid w:val="00916E2F"/>
    <w:rsid w:val="0095260F"/>
    <w:rsid w:val="00966E0B"/>
    <w:rsid w:val="00981A1F"/>
    <w:rsid w:val="009B1CEA"/>
    <w:rsid w:val="00A02589"/>
    <w:rsid w:val="00A06379"/>
    <w:rsid w:val="00A129A0"/>
    <w:rsid w:val="00A14E10"/>
    <w:rsid w:val="00A47629"/>
    <w:rsid w:val="00A558BF"/>
    <w:rsid w:val="00A731D0"/>
    <w:rsid w:val="00AD5FC0"/>
    <w:rsid w:val="00AD7A78"/>
    <w:rsid w:val="00AF0A2A"/>
    <w:rsid w:val="00B2151C"/>
    <w:rsid w:val="00B40E78"/>
    <w:rsid w:val="00B444C0"/>
    <w:rsid w:val="00B573E4"/>
    <w:rsid w:val="00B73752"/>
    <w:rsid w:val="00BD65DF"/>
    <w:rsid w:val="00BF016C"/>
    <w:rsid w:val="00BF22BC"/>
    <w:rsid w:val="00BF41DC"/>
    <w:rsid w:val="00BF5212"/>
    <w:rsid w:val="00C2388E"/>
    <w:rsid w:val="00C371E9"/>
    <w:rsid w:val="00C40B46"/>
    <w:rsid w:val="00C547BA"/>
    <w:rsid w:val="00CB05D7"/>
    <w:rsid w:val="00CB1AFC"/>
    <w:rsid w:val="00CB1CFF"/>
    <w:rsid w:val="00CE481B"/>
    <w:rsid w:val="00D01BB0"/>
    <w:rsid w:val="00D068B5"/>
    <w:rsid w:val="00D31048"/>
    <w:rsid w:val="00D50666"/>
    <w:rsid w:val="00D61665"/>
    <w:rsid w:val="00D67432"/>
    <w:rsid w:val="00D757F4"/>
    <w:rsid w:val="00DA389F"/>
    <w:rsid w:val="00DA6D9F"/>
    <w:rsid w:val="00DD0062"/>
    <w:rsid w:val="00DE70BF"/>
    <w:rsid w:val="00DF1366"/>
    <w:rsid w:val="00DF7563"/>
    <w:rsid w:val="00E03136"/>
    <w:rsid w:val="00E33A58"/>
    <w:rsid w:val="00E416CB"/>
    <w:rsid w:val="00E64ACE"/>
    <w:rsid w:val="00E82FDE"/>
    <w:rsid w:val="00E83DAC"/>
    <w:rsid w:val="00E90BAC"/>
    <w:rsid w:val="00E93A58"/>
    <w:rsid w:val="00EC5D15"/>
    <w:rsid w:val="00F03229"/>
    <w:rsid w:val="00F21FBD"/>
    <w:rsid w:val="00F839E9"/>
    <w:rsid w:val="00FA52CF"/>
    <w:rsid w:val="00F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1251E"/>
  <w15:docId w15:val="{0820DEFB-26CE-4951-85D4-02C5D93C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jc w:val="left"/>
    </w:pPr>
  </w:style>
  <w:style w:type="paragraph" w:customStyle="1" w:styleId="1">
    <w:name w:val="標準1"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paragraph" w:styleId="a4">
    <w:name w:val="Date"/>
    <w:basedOn w:val="a"/>
    <w:next w:val="a"/>
  </w:style>
  <w:style w:type="paragraph" w:styleId="a5">
    <w:name w:val="Document Map"/>
    <w:basedOn w:val="a"/>
    <w:semiHidden/>
    <w:rsid w:val="008C0B5E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B40E7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64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64ACE"/>
    <w:rPr>
      <w:sz w:val="21"/>
    </w:rPr>
  </w:style>
  <w:style w:type="paragraph" w:styleId="a9">
    <w:name w:val="footer"/>
    <w:basedOn w:val="a"/>
    <w:link w:val="aa"/>
    <w:rsid w:val="00E64A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64ACE"/>
    <w:rPr>
      <w:sz w:val="21"/>
    </w:rPr>
  </w:style>
  <w:style w:type="paragraph" w:styleId="HTML">
    <w:name w:val="HTML Preformatted"/>
    <w:basedOn w:val="a"/>
    <w:link w:val="HTML0"/>
    <w:uiPriority w:val="99"/>
    <w:rsid w:val="00DA38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HTML 書式付き (文字)"/>
    <w:link w:val="HTML"/>
    <w:uiPriority w:val="99"/>
    <w:rsid w:val="00DA389F"/>
    <w:rPr>
      <w:rFonts w:ascii="Arial Unicode MS" w:eastAsia="Arial Unicode MS" w:hAnsi="Arial Unicode MS" w:cs="Arial Unicode MS"/>
    </w:rPr>
  </w:style>
  <w:style w:type="character" w:customStyle="1" w:styleId="HTML1">
    <w:name w:val="HTML タイプライタ"/>
    <w:uiPriority w:val="99"/>
    <w:unhideWhenUsed/>
    <w:rsid w:val="00DA389F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annotation reference"/>
    <w:rsid w:val="008E5AD6"/>
    <w:rPr>
      <w:sz w:val="18"/>
      <w:szCs w:val="18"/>
    </w:rPr>
  </w:style>
  <w:style w:type="paragraph" w:styleId="ac">
    <w:name w:val="annotation text"/>
    <w:basedOn w:val="a"/>
    <w:link w:val="ad"/>
    <w:rsid w:val="008E5AD6"/>
    <w:pPr>
      <w:jc w:val="left"/>
    </w:pPr>
  </w:style>
  <w:style w:type="character" w:customStyle="1" w:styleId="ad">
    <w:name w:val="コメント文字列 (文字)"/>
    <w:link w:val="ac"/>
    <w:rsid w:val="008E5AD6"/>
    <w:rPr>
      <w:sz w:val="21"/>
    </w:rPr>
  </w:style>
  <w:style w:type="paragraph" w:styleId="ae">
    <w:name w:val="annotation subject"/>
    <w:basedOn w:val="ac"/>
    <w:next w:val="ac"/>
    <w:link w:val="af"/>
    <w:rsid w:val="008E5AD6"/>
    <w:rPr>
      <w:b/>
      <w:bCs/>
    </w:rPr>
  </w:style>
  <w:style w:type="character" w:customStyle="1" w:styleId="af">
    <w:name w:val="コメント内容 (文字)"/>
    <w:link w:val="ae"/>
    <w:rsid w:val="008E5AD6"/>
    <w:rPr>
      <w:b/>
      <w:bCs/>
      <w:sz w:val="21"/>
    </w:rPr>
  </w:style>
  <w:style w:type="paragraph" w:styleId="af0">
    <w:name w:val="List Paragraph"/>
    <w:basedOn w:val="a"/>
    <w:uiPriority w:val="34"/>
    <w:qFormat/>
    <w:rsid w:val="00316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5" ma:contentTypeDescription="新しいドキュメントを作成します。" ma:contentTypeScope="" ma:versionID="c6c4b35ca5459a63bb5e5d4601898159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d8d660ce418a2654bc1d575b8d8f0c4f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35C98-D99D-4576-AFD4-13AFC4F63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F2B05-516C-4424-81E2-C473262769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047CD2-BE7C-4D30-935E-0495EAC5D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8F4592-10C5-4096-8E4E-594548E20D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早稲田大学</dc:creator>
  <cp:keywords/>
  <cp:lastModifiedBy>PARK Sejin</cp:lastModifiedBy>
  <cp:revision>16</cp:revision>
  <cp:lastPrinted>2019-03-04T00:18:00Z</cp:lastPrinted>
  <dcterms:created xsi:type="dcterms:W3CDTF">2019-11-11T22:54:00Z</dcterms:created>
  <dcterms:modified xsi:type="dcterms:W3CDTF">2021-10-11T07:08:00Z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2276000</vt:r8>
  </property>
</Properties>
</file>